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F022B" w14:textId="77777777" w:rsidR="00327122" w:rsidRPr="00DF668B" w:rsidRDefault="00327122" w:rsidP="68CF97A3">
      <w:pPr>
        <w:pStyle w:val="Textoindependiente"/>
        <w:jc w:val="center"/>
        <w:rPr>
          <w:b/>
          <w:bCs/>
          <w:lang w:val="es-CO"/>
        </w:rPr>
      </w:pPr>
      <w:r w:rsidRPr="00DF668B">
        <w:rPr>
          <w:b/>
          <w:bCs/>
          <w:lang w:val="es-CO"/>
        </w:rPr>
        <w:t>ACTA REUNIÓN</w:t>
      </w:r>
    </w:p>
    <w:p w14:paraId="189EC3D0" w14:textId="5D66DBEF" w:rsidR="408279FD" w:rsidRPr="00DF668B" w:rsidRDefault="00643A1A" w:rsidP="68CF97A3">
      <w:pPr>
        <w:pStyle w:val="Textoindependiente"/>
        <w:jc w:val="center"/>
        <w:rPr>
          <w:lang w:val="es-CO"/>
        </w:rPr>
      </w:pPr>
      <w:r w:rsidRPr="00643A1A">
        <w:rPr>
          <w:lang w:val="es-CO"/>
        </w:rPr>
        <w:t>Revisión de organización de carpetas de Share Point - FONDOS</w:t>
      </w:r>
    </w:p>
    <w:p w14:paraId="6D899C24" w14:textId="77777777" w:rsidR="00327122" w:rsidRPr="00DF668B" w:rsidRDefault="00327122" w:rsidP="68CF97A3">
      <w:pPr>
        <w:pStyle w:val="Textoindependiente"/>
        <w:jc w:val="center"/>
        <w:rPr>
          <w:b/>
          <w:bCs/>
          <w:lang w:val="es-CO"/>
        </w:rPr>
      </w:pPr>
    </w:p>
    <w:p w14:paraId="1134A338" w14:textId="77777777" w:rsidR="0012776B" w:rsidRPr="00DF668B" w:rsidRDefault="0012776B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78BED772" w14:textId="31466CAA" w:rsidR="0020714B" w:rsidRPr="00643A1A" w:rsidRDefault="00A02DC7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Ciudad:</w:t>
      </w:r>
      <w:r w:rsidR="00AD47D8">
        <w:rPr>
          <w:rFonts w:cs="Arial"/>
          <w:b/>
          <w:bCs/>
          <w:lang w:val="es-CO"/>
        </w:rPr>
        <w:t xml:space="preserve"> </w:t>
      </w:r>
      <w:r w:rsidR="00643A1A">
        <w:rPr>
          <w:rFonts w:cs="Arial"/>
          <w:b/>
          <w:bCs/>
          <w:lang w:val="es-CO"/>
        </w:rPr>
        <w:tab/>
      </w:r>
      <w:r w:rsidR="00643A1A">
        <w:rPr>
          <w:rFonts w:cs="Arial"/>
          <w:b/>
          <w:bCs/>
          <w:lang w:val="es-CO"/>
        </w:rPr>
        <w:tab/>
      </w:r>
      <w:r w:rsidR="00643A1A" w:rsidRPr="00643A1A">
        <w:rPr>
          <w:rFonts w:cs="Arial"/>
          <w:lang w:val="es-CO"/>
        </w:rPr>
        <w:t>Bogotá D.C.</w:t>
      </w:r>
    </w:p>
    <w:p w14:paraId="0723D630" w14:textId="77777777" w:rsidR="0020714B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5FCBF997" w14:textId="592ABE4C" w:rsidR="00A02DC7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  <w:r w:rsidRPr="00DF668B">
        <w:rPr>
          <w:rFonts w:cs="Arial"/>
          <w:b/>
          <w:bCs/>
          <w:lang w:val="es-CO"/>
        </w:rPr>
        <w:t>Lugar:</w:t>
      </w:r>
      <w:r w:rsidR="00A02DC7" w:rsidRPr="00DF668B">
        <w:rPr>
          <w:rFonts w:cs="Arial"/>
          <w:b/>
          <w:bCs/>
          <w:lang w:val="es-CO"/>
        </w:rPr>
        <w:tab/>
      </w:r>
      <w:r w:rsidR="00A02DC7" w:rsidRPr="00DF668B">
        <w:rPr>
          <w:rFonts w:cs="Arial"/>
          <w:b/>
          <w:bCs/>
          <w:lang w:val="es-CO"/>
        </w:rPr>
        <w:tab/>
      </w:r>
      <w:r w:rsidR="00643A1A" w:rsidRPr="008B0678">
        <w:rPr>
          <w:rFonts w:cs="Arial"/>
          <w:lang w:val="es-CO"/>
        </w:rPr>
        <w:t xml:space="preserve">Virtual - </w:t>
      </w:r>
      <w:proofErr w:type="spellStart"/>
      <w:r w:rsidR="00643A1A" w:rsidRPr="008B0678">
        <w:rPr>
          <w:rFonts w:cs="Arial"/>
          <w:lang w:val="es-CO"/>
        </w:rPr>
        <w:t>Teams</w:t>
      </w:r>
      <w:proofErr w:type="spellEnd"/>
    </w:p>
    <w:p w14:paraId="49118167" w14:textId="77777777" w:rsidR="00A02DC7" w:rsidRPr="00DF668B" w:rsidRDefault="00A02DC7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1ECE45F6" w14:textId="250F2B45" w:rsidR="00A02DC7" w:rsidRPr="00DF668B" w:rsidRDefault="004C0C4B" w:rsidP="68CF97A3">
      <w:pPr>
        <w:pStyle w:val="Textoindependiente"/>
        <w:jc w:val="left"/>
        <w:rPr>
          <w:rFonts w:cs="Arial"/>
          <w:color w:val="BFBFBF" w:themeColor="background1" w:themeShade="BF"/>
          <w:lang w:val="es-CO"/>
        </w:rPr>
      </w:pPr>
      <w:r w:rsidRPr="00DF668B">
        <w:rPr>
          <w:rFonts w:cs="Arial"/>
          <w:b/>
          <w:bCs/>
          <w:lang w:val="es-CO"/>
        </w:rPr>
        <w:t>F</w:t>
      </w:r>
      <w:r w:rsidR="00A02DC7" w:rsidRPr="00DF668B">
        <w:rPr>
          <w:rFonts w:cs="Arial"/>
          <w:b/>
          <w:bCs/>
          <w:lang w:val="es-CO"/>
        </w:rPr>
        <w:t>echa:</w:t>
      </w:r>
      <w:r w:rsidRPr="00DF668B">
        <w:rPr>
          <w:lang w:val="es-CO"/>
        </w:rPr>
        <w:tab/>
      </w:r>
      <w:r w:rsidRPr="00DF668B">
        <w:rPr>
          <w:lang w:val="es-CO"/>
        </w:rPr>
        <w:tab/>
      </w:r>
      <w:r w:rsidR="008B0678">
        <w:rPr>
          <w:rFonts w:cs="Arial"/>
          <w:lang w:val="es-CO"/>
        </w:rPr>
        <w:t xml:space="preserve">24 </w:t>
      </w:r>
      <w:r w:rsidR="00A02DC7" w:rsidRPr="00DF668B">
        <w:rPr>
          <w:rFonts w:cs="Arial"/>
          <w:lang w:val="es-CO"/>
        </w:rPr>
        <w:t xml:space="preserve">/ </w:t>
      </w:r>
      <w:r w:rsidR="008B0678">
        <w:rPr>
          <w:rFonts w:cs="Arial"/>
          <w:lang w:val="es-CO"/>
        </w:rPr>
        <w:t>06</w:t>
      </w:r>
      <w:r w:rsidR="00A02DC7" w:rsidRPr="00DF668B">
        <w:rPr>
          <w:rFonts w:cs="Arial"/>
          <w:lang w:val="es-CO"/>
        </w:rPr>
        <w:t xml:space="preserve"> / </w:t>
      </w:r>
      <w:r w:rsidR="008B0678">
        <w:rPr>
          <w:rFonts w:cs="Arial"/>
          <w:lang w:val="es-CO"/>
        </w:rPr>
        <w:t>2026</w:t>
      </w:r>
      <w:r w:rsidR="00A02DC7" w:rsidRPr="00DF668B">
        <w:rPr>
          <w:rFonts w:cs="Arial"/>
          <w:lang w:val="es-CO"/>
        </w:rPr>
        <w:t xml:space="preserve"> </w:t>
      </w:r>
    </w:p>
    <w:p w14:paraId="3A9118B6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</w:p>
    <w:p w14:paraId="6B6DCC91" w14:textId="1C05D317" w:rsidR="004C0C4B" w:rsidRPr="00DF668B" w:rsidRDefault="004C0C4B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H</w:t>
      </w:r>
      <w:r w:rsidR="00A02DC7" w:rsidRPr="00DF668B">
        <w:rPr>
          <w:rFonts w:cs="Arial"/>
          <w:b/>
          <w:bCs/>
          <w:lang w:val="es-CO"/>
        </w:rPr>
        <w:t>ora</w:t>
      </w:r>
      <w:r w:rsidRPr="00DF668B">
        <w:rPr>
          <w:rFonts w:cs="Arial"/>
          <w:b/>
          <w:bCs/>
          <w:lang w:val="es-CO"/>
        </w:rPr>
        <w:t>:</w:t>
      </w:r>
      <w:r w:rsidRPr="00DF668B">
        <w:rPr>
          <w:lang w:val="es-CO"/>
        </w:rPr>
        <w:tab/>
      </w:r>
      <w:r w:rsidRPr="00DF668B">
        <w:rPr>
          <w:lang w:val="es-CO"/>
        </w:rPr>
        <w:tab/>
      </w:r>
      <w:r w:rsidR="00A02DC7" w:rsidRPr="00DF668B">
        <w:rPr>
          <w:lang w:val="es-CO"/>
        </w:rPr>
        <w:tab/>
      </w:r>
      <w:r w:rsidRPr="00DF668B">
        <w:rPr>
          <w:rFonts w:cs="Arial"/>
          <w:lang w:val="es-CO"/>
        </w:rPr>
        <w:t>De las</w:t>
      </w:r>
      <w:r w:rsidR="00A02DC7" w:rsidRPr="00DF668B">
        <w:rPr>
          <w:rFonts w:cs="Arial"/>
          <w:lang w:val="es-CO"/>
        </w:rPr>
        <w:t xml:space="preserve"> </w:t>
      </w:r>
      <w:r w:rsidR="00976FF0">
        <w:rPr>
          <w:rFonts w:cs="Arial"/>
          <w:u w:val="single"/>
          <w:lang w:val="es-CO"/>
        </w:rPr>
        <w:t>8:00 am</w:t>
      </w:r>
      <w:r w:rsidRPr="00DF668B">
        <w:rPr>
          <w:rFonts w:cs="Arial"/>
          <w:lang w:val="es-CO"/>
        </w:rPr>
        <w:t xml:space="preserve"> a las </w:t>
      </w:r>
      <w:r w:rsidR="00976FF0">
        <w:rPr>
          <w:rFonts w:cs="Arial"/>
          <w:u w:val="single"/>
          <w:lang w:val="es-CO"/>
        </w:rPr>
        <w:t>8:45 am</w:t>
      </w:r>
    </w:p>
    <w:p w14:paraId="72A2F145" w14:textId="04D2EF30" w:rsidR="004C0C4B" w:rsidRPr="00DF668B" w:rsidRDefault="004C0C4B" w:rsidP="68CF97A3">
      <w:pPr>
        <w:pStyle w:val="Textoindependiente"/>
        <w:jc w:val="left"/>
        <w:rPr>
          <w:szCs w:val="24"/>
          <w:lang w:val="es-CO"/>
        </w:rPr>
      </w:pPr>
    </w:p>
    <w:p w14:paraId="45AEFC62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2D2CE8B2" w14:textId="41A240D2" w:rsidR="007B3153" w:rsidRPr="00DF668B" w:rsidRDefault="004C0C4B" w:rsidP="68CF97A3">
      <w:pPr>
        <w:pStyle w:val="Textoindependiente"/>
        <w:jc w:val="left"/>
        <w:rPr>
          <w:rFonts w:eastAsia="Arial" w:cs="Arial"/>
          <w:b/>
          <w:bCs/>
          <w:szCs w:val="24"/>
          <w:lang w:val="es-CO"/>
        </w:rPr>
      </w:pPr>
      <w:r w:rsidRPr="00DF668B">
        <w:rPr>
          <w:rFonts w:eastAsia="Arial" w:cs="Arial"/>
          <w:b/>
          <w:bCs/>
          <w:szCs w:val="24"/>
          <w:lang w:val="es-CO"/>
        </w:rPr>
        <w:t>A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sistentes: </w:t>
      </w:r>
    </w:p>
    <w:p w14:paraId="47067607" w14:textId="0BC5E99C" w:rsidR="001D6112" w:rsidRPr="001D6112" w:rsidRDefault="001D6112" w:rsidP="001D6112">
      <w:pPr>
        <w:pStyle w:val="Textoindependiente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Dora Tatiana Reina Acosta</w:t>
      </w:r>
    </w:p>
    <w:p w14:paraId="5DEACA3A" w14:textId="06634366" w:rsidR="001D6112" w:rsidRPr="001D6112" w:rsidRDefault="001D6112" w:rsidP="001D6112">
      <w:pPr>
        <w:pStyle w:val="Textoindependiente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Ana Carolina Garcia Botero</w:t>
      </w:r>
    </w:p>
    <w:p w14:paraId="135CEB30" w14:textId="67DA9A64" w:rsidR="001D6112" w:rsidRPr="001D6112" w:rsidRDefault="001D6112" w:rsidP="001D6112">
      <w:pPr>
        <w:pStyle w:val="Textoindependiente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Angie Viviana Diaz Cortes</w:t>
      </w:r>
    </w:p>
    <w:p w14:paraId="6EB75B4A" w14:textId="6E22DEEF" w:rsidR="001D6112" w:rsidRPr="001D6112" w:rsidRDefault="001D6112" w:rsidP="001D6112">
      <w:pPr>
        <w:pStyle w:val="Textoindependiente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Farid Alejandro Tovar Aristizabal</w:t>
      </w:r>
    </w:p>
    <w:p w14:paraId="23B5DE2D" w14:textId="0F2831FE" w:rsidR="001D6112" w:rsidRPr="001D6112" w:rsidRDefault="001D6112" w:rsidP="001D6112">
      <w:pPr>
        <w:pStyle w:val="Textoindependiente"/>
        <w:jc w:val="left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Laura Isabel Baracaldo Calderon</w:t>
      </w:r>
    </w:p>
    <w:p w14:paraId="52C31F49" w14:textId="281F7DB9" w:rsidR="004C0C4B" w:rsidRPr="001D6112" w:rsidRDefault="001D6112" w:rsidP="001D6112">
      <w:pPr>
        <w:pStyle w:val="Textoindependiente"/>
        <w:jc w:val="left"/>
        <w:rPr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Fernando Barreto Valderrama</w:t>
      </w:r>
      <w:r w:rsidR="004C0C4B" w:rsidRPr="001D6112">
        <w:rPr>
          <w:lang w:val="es-CO"/>
        </w:rPr>
        <w:tab/>
      </w:r>
    </w:p>
    <w:p w14:paraId="1BF2495E" w14:textId="509550B8" w:rsidR="68CF97A3" w:rsidRPr="001D6112" w:rsidRDefault="68CF97A3" w:rsidP="68CF97A3">
      <w:pPr>
        <w:pStyle w:val="Textoindependiente"/>
        <w:jc w:val="left"/>
        <w:rPr>
          <w:szCs w:val="24"/>
          <w:lang w:val="es-CO"/>
        </w:rPr>
      </w:pPr>
    </w:p>
    <w:p w14:paraId="2B8827D4" w14:textId="56388214" w:rsidR="007B3153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I</w:t>
      </w:r>
      <w:r w:rsidR="00A02DC7" w:rsidRPr="00DF668B">
        <w:rPr>
          <w:rFonts w:cs="Arial"/>
          <w:b/>
          <w:szCs w:val="24"/>
          <w:lang w:val="es-CO"/>
        </w:rPr>
        <w:t>nvitados:</w:t>
      </w:r>
    </w:p>
    <w:p w14:paraId="7E6BB651" w14:textId="77777777" w:rsidR="001D6112" w:rsidRPr="001D6112" w:rsidRDefault="001D6112" w:rsidP="001D6112">
      <w:pPr>
        <w:pStyle w:val="Textoindependiente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Dora Tatiana Reina Acosta</w:t>
      </w:r>
    </w:p>
    <w:p w14:paraId="053E4D2C" w14:textId="77777777" w:rsidR="001D6112" w:rsidRPr="001D6112" w:rsidRDefault="001D6112" w:rsidP="001D6112">
      <w:pPr>
        <w:pStyle w:val="Textoindependiente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Ana Carolina Garcia Botero</w:t>
      </w:r>
    </w:p>
    <w:p w14:paraId="42233B52" w14:textId="77777777" w:rsidR="001D6112" w:rsidRPr="001D6112" w:rsidRDefault="001D6112" w:rsidP="001D6112">
      <w:pPr>
        <w:pStyle w:val="Textoindependiente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Angie Viviana Diaz Cortes</w:t>
      </w:r>
    </w:p>
    <w:p w14:paraId="5CA78451" w14:textId="77777777" w:rsidR="001D6112" w:rsidRPr="001D6112" w:rsidRDefault="001D6112" w:rsidP="001D6112">
      <w:pPr>
        <w:pStyle w:val="Textoindependiente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Farid Alejandro Tovar Aristizabal</w:t>
      </w:r>
    </w:p>
    <w:p w14:paraId="218BF4DD" w14:textId="77777777" w:rsidR="001D6112" w:rsidRPr="001D6112" w:rsidRDefault="001D6112" w:rsidP="001D6112">
      <w:pPr>
        <w:pStyle w:val="Textoindependiente"/>
        <w:jc w:val="left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Laura Isabel Baracaldo Calderon</w:t>
      </w:r>
    </w:p>
    <w:p w14:paraId="19E66B73" w14:textId="113D892C" w:rsidR="00282FED" w:rsidRDefault="001D6112" w:rsidP="001D6112">
      <w:pPr>
        <w:pStyle w:val="Textoindependiente"/>
        <w:jc w:val="left"/>
        <w:rPr>
          <w:rFonts w:eastAsia="Arial" w:cs="Arial"/>
          <w:szCs w:val="24"/>
          <w:lang w:val="es-CO"/>
        </w:rPr>
      </w:pPr>
      <w:r w:rsidRPr="001D6112">
        <w:rPr>
          <w:rFonts w:eastAsia="Arial" w:cs="Arial"/>
          <w:szCs w:val="24"/>
          <w:lang w:val="es-CO"/>
        </w:rPr>
        <w:t>Fernando Barreto Valderrama</w:t>
      </w:r>
    </w:p>
    <w:p w14:paraId="126A2AC6" w14:textId="77777777" w:rsidR="00A514EA" w:rsidRPr="00DF668B" w:rsidRDefault="00A514EA" w:rsidP="001D6112">
      <w:pPr>
        <w:pStyle w:val="Textoindependiente"/>
        <w:jc w:val="left"/>
        <w:rPr>
          <w:rFonts w:cs="Arial"/>
          <w:szCs w:val="24"/>
          <w:lang w:val="es-CO"/>
        </w:rPr>
      </w:pPr>
    </w:p>
    <w:p w14:paraId="419FC9D1" w14:textId="7D1B64C0" w:rsidR="00A02DC7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A</w:t>
      </w:r>
      <w:r w:rsidR="00A02DC7" w:rsidRPr="00DF668B">
        <w:rPr>
          <w:rFonts w:cs="Arial"/>
          <w:b/>
          <w:szCs w:val="24"/>
          <w:lang w:val="es-CO"/>
        </w:rPr>
        <w:t>usentes:</w:t>
      </w:r>
    </w:p>
    <w:p w14:paraId="13D19D29" w14:textId="49C0ABF5" w:rsidR="00A02DC7" w:rsidRPr="00A514EA" w:rsidRDefault="00A514EA" w:rsidP="00A02DC7">
      <w:pPr>
        <w:pStyle w:val="Textoindependiente"/>
        <w:jc w:val="left"/>
        <w:rPr>
          <w:rFonts w:eastAsia="Arial" w:cs="Arial"/>
          <w:b/>
          <w:bCs/>
          <w:szCs w:val="24"/>
          <w:lang w:val="es-CO"/>
        </w:rPr>
      </w:pPr>
      <w:r w:rsidRPr="00A514EA">
        <w:rPr>
          <w:rFonts w:eastAsia="Arial" w:cs="Arial"/>
          <w:b/>
          <w:bCs/>
          <w:szCs w:val="24"/>
          <w:lang w:val="es-CO"/>
        </w:rPr>
        <w:t>N/A</w:t>
      </w:r>
    </w:p>
    <w:p w14:paraId="46CCBAC7" w14:textId="6B86D6F4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ab/>
      </w:r>
    </w:p>
    <w:p w14:paraId="37264207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4A65F1E2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ORDEN DEL DÍA</w:t>
      </w:r>
    </w:p>
    <w:p w14:paraId="43FD4CCF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6F6EE432" w14:textId="4DA8F038" w:rsidR="004C0C4B" w:rsidRPr="00DF668B" w:rsidRDefault="00A514EA" w:rsidP="004C0C4B">
      <w:pPr>
        <w:pStyle w:val="Textoindependiente"/>
        <w:numPr>
          <w:ilvl w:val="0"/>
          <w:numId w:val="8"/>
        </w:numPr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Apertura de reunión</w:t>
      </w:r>
    </w:p>
    <w:p w14:paraId="516661C2" w14:textId="47555347" w:rsidR="007B3153" w:rsidRPr="00153B03" w:rsidRDefault="00177BAD" w:rsidP="00153B03">
      <w:pPr>
        <w:pStyle w:val="Textoindependiente"/>
        <w:numPr>
          <w:ilvl w:val="0"/>
          <w:numId w:val="8"/>
        </w:numPr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Revisión del avance de organización de carpetas</w:t>
      </w:r>
    </w:p>
    <w:p w14:paraId="231EEE98" w14:textId="5A03E9F9" w:rsidR="007B3153" w:rsidRDefault="00904CE6" w:rsidP="004C0C4B">
      <w:pPr>
        <w:pStyle w:val="Textoindependiente"/>
        <w:numPr>
          <w:ilvl w:val="0"/>
          <w:numId w:val="8"/>
        </w:numPr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Cierre</w:t>
      </w:r>
    </w:p>
    <w:p w14:paraId="5698BD4A" w14:textId="77777777" w:rsidR="00904CE6" w:rsidRPr="00DF668B" w:rsidRDefault="00904CE6" w:rsidP="00904CE6">
      <w:pPr>
        <w:pStyle w:val="Textoindependiente"/>
        <w:jc w:val="left"/>
        <w:rPr>
          <w:rFonts w:cs="Arial"/>
          <w:szCs w:val="24"/>
          <w:lang w:val="es-CO"/>
        </w:rPr>
      </w:pPr>
    </w:p>
    <w:p w14:paraId="0C35354D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704A6F9C" w14:textId="77777777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5A2AC76C" w14:textId="77777777" w:rsidR="00153B03" w:rsidRPr="00DF668B" w:rsidRDefault="00153B03" w:rsidP="004C0C4B">
      <w:pPr>
        <w:pStyle w:val="Textoindependiente"/>
        <w:rPr>
          <w:rFonts w:cs="Arial"/>
          <w:szCs w:val="24"/>
          <w:lang w:val="es-CO"/>
        </w:rPr>
      </w:pPr>
    </w:p>
    <w:p w14:paraId="4C03D5D1" w14:textId="39A5C1A1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lastRenderedPageBreak/>
        <w:t>DESARROLLO</w:t>
      </w:r>
      <w:r w:rsidR="00A02DC7" w:rsidRPr="00DF668B">
        <w:rPr>
          <w:rFonts w:cs="Arial"/>
          <w:b/>
          <w:szCs w:val="24"/>
          <w:lang w:val="es-CO"/>
        </w:rPr>
        <w:t>:</w:t>
      </w:r>
      <w:r w:rsidR="007B3153" w:rsidRPr="00DF668B">
        <w:rPr>
          <w:rFonts w:cs="Arial"/>
          <w:b/>
          <w:szCs w:val="24"/>
          <w:lang w:val="es-CO"/>
        </w:rPr>
        <w:t xml:space="preserve"> </w:t>
      </w:r>
    </w:p>
    <w:p w14:paraId="4A2E83C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1762C985" w14:textId="77777777" w:rsidR="00404BBC" w:rsidRDefault="006C49AD" w:rsidP="00404BBC">
      <w:pPr>
        <w:pStyle w:val="Textoindependiente"/>
        <w:numPr>
          <w:ilvl w:val="0"/>
          <w:numId w:val="7"/>
        </w:numPr>
        <w:tabs>
          <w:tab w:val="clear" w:pos="720"/>
          <w:tab w:val="num" w:pos="284"/>
        </w:tabs>
        <w:ind w:hanging="720"/>
        <w:rPr>
          <w:rFonts w:cs="Arial"/>
          <w:szCs w:val="24"/>
          <w:lang w:val="es-CO"/>
        </w:rPr>
      </w:pPr>
      <w:r w:rsidRPr="00481387">
        <w:rPr>
          <w:rFonts w:cs="Arial"/>
          <w:b/>
          <w:bCs/>
          <w:szCs w:val="24"/>
          <w:lang w:val="es-CO"/>
        </w:rPr>
        <w:t>Apertura de reunión:</w:t>
      </w:r>
      <w:r>
        <w:rPr>
          <w:rFonts w:cs="Arial"/>
          <w:szCs w:val="24"/>
          <w:lang w:val="es-CO"/>
        </w:rPr>
        <w:t xml:space="preserve"> </w:t>
      </w:r>
      <w:r w:rsidR="00C33FA8" w:rsidRPr="00C33FA8">
        <w:rPr>
          <w:rFonts w:cs="Arial"/>
          <w:szCs w:val="24"/>
          <w:lang w:val="es-CO"/>
        </w:rPr>
        <w:t xml:space="preserve">Fernando Barreto </w:t>
      </w:r>
      <w:proofErr w:type="gramStart"/>
      <w:r w:rsidR="00C33FA8" w:rsidRPr="00C33FA8">
        <w:rPr>
          <w:rFonts w:cs="Arial"/>
          <w:szCs w:val="24"/>
          <w:lang w:val="es-CO"/>
        </w:rPr>
        <w:t>da inicio a</w:t>
      </w:r>
      <w:proofErr w:type="gramEnd"/>
      <w:r w:rsidR="00C33FA8" w:rsidRPr="00C33FA8">
        <w:rPr>
          <w:rFonts w:cs="Arial"/>
          <w:szCs w:val="24"/>
          <w:lang w:val="es-CO"/>
        </w:rPr>
        <w:t xml:space="preserve"> la reunión indicando que el objetivo es verificar el avance en la organización de las carpetas de los Fondos de Inversión en SharePoint, con el fin de presentar el informe final a la Coordinación el día 30 de junio de 2026. Posteriormente, se informa a los asistentes sobre la grabación de la sesión y se </w:t>
      </w:r>
      <w:proofErr w:type="gramStart"/>
      <w:r w:rsidR="00C33FA8" w:rsidRPr="00C33FA8">
        <w:rPr>
          <w:rFonts w:cs="Arial"/>
          <w:szCs w:val="24"/>
          <w:lang w:val="es-CO"/>
        </w:rPr>
        <w:t>da inicio a</w:t>
      </w:r>
      <w:proofErr w:type="gramEnd"/>
      <w:r w:rsidR="00C33FA8" w:rsidRPr="00C33FA8">
        <w:rPr>
          <w:rFonts w:cs="Arial"/>
          <w:szCs w:val="24"/>
          <w:lang w:val="es-CO"/>
        </w:rPr>
        <w:t xml:space="preserve"> la revisión de los avances.</w:t>
      </w:r>
    </w:p>
    <w:p w14:paraId="10B541DA" w14:textId="77777777" w:rsidR="00404BBC" w:rsidRDefault="00404BBC" w:rsidP="00404BBC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</w:p>
    <w:p w14:paraId="1FD7AD73" w14:textId="0F2EF467" w:rsidR="0067483E" w:rsidRPr="00404BBC" w:rsidRDefault="00481387" w:rsidP="00404BBC">
      <w:pPr>
        <w:pStyle w:val="Textoindependiente"/>
        <w:numPr>
          <w:ilvl w:val="0"/>
          <w:numId w:val="7"/>
        </w:numPr>
        <w:tabs>
          <w:tab w:val="clear" w:pos="720"/>
          <w:tab w:val="num" w:pos="284"/>
        </w:tabs>
        <w:ind w:hanging="720"/>
        <w:rPr>
          <w:rFonts w:cs="Arial"/>
          <w:szCs w:val="24"/>
          <w:lang w:val="es-CO"/>
        </w:rPr>
      </w:pPr>
      <w:r w:rsidRPr="00404BBC">
        <w:rPr>
          <w:rFonts w:cs="Arial"/>
          <w:b/>
          <w:bCs/>
          <w:szCs w:val="24"/>
          <w:lang w:val="es-CO"/>
        </w:rPr>
        <w:t>Revisión del avance de organización de carpetas:</w:t>
      </w:r>
      <w:r w:rsidRPr="00404BBC">
        <w:rPr>
          <w:rFonts w:cs="Arial"/>
          <w:szCs w:val="24"/>
          <w:lang w:val="es-CO"/>
        </w:rPr>
        <w:t xml:space="preserve"> </w:t>
      </w:r>
      <w:r w:rsidR="0067483E" w:rsidRPr="00404BBC">
        <w:rPr>
          <w:rFonts w:cs="Arial"/>
          <w:szCs w:val="24"/>
          <w:lang w:val="es-CO"/>
        </w:rPr>
        <w:t>Se inicia la revisión con el reporte de avance presentado por Carolina García, quien informa que la organización de las carpetas se encuentra finalizada y validada con los líderes de PRONE y OXI. Asimismo, presenta el archivo Excel consolidado de carpetas y enlaces.</w:t>
      </w:r>
    </w:p>
    <w:p w14:paraId="38238D62" w14:textId="77777777" w:rsidR="0067483E" w:rsidRDefault="0067483E" w:rsidP="0067483E">
      <w:pPr>
        <w:pStyle w:val="Textoindependiente"/>
        <w:ind w:left="720"/>
        <w:rPr>
          <w:rFonts w:cs="Arial"/>
          <w:szCs w:val="24"/>
          <w:lang w:val="es-CO"/>
        </w:rPr>
      </w:pPr>
    </w:p>
    <w:p w14:paraId="0E20ED1C" w14:textId="01E0B730" w:rsidR="0067483E" w:rsidRDefault="0067483E" w:rsidP="0067483E">
      <w:pPr>
        <w:pStyle w:val="Textoindependiente"/>
        <w:ind w:left="708"/>
        <w:rPr>
          <w:rFonts w:cs="Arial"/>
          <w:szCs w:val="24"/>
          <w:lang w:val="es-CO"/>
        </w:rPr>
      </w:pPr>
      <w:r w:rsidRPr="0067483E">
        <w:rPr>
          <w:rFonts w:cs="Arial"/>
          <w:szCs w:val="24"/>
          <w:lang w:val="es-CO"/>
        </w:rPr>
        <w:t xml:space="preserve">Con el propósito de unificar criterios para la elaboración de los archivos de </w:t>
      </w:r>
      <w:r w:rsidR="00E55BB3">
        <w:rPr>
          <w:rFonts w:cs="Arial"/>
          <w:szCs w:val="24"/>
          <w:lang w:val="es-CO"/>
        </w:rPr>
        <w:t>carpetas y enlaces</w:t>
      </w:r>
      <w:r w:rsidRPr="0067483E">
        <w:rPr>
          <w:rFonts w:cs="Arial"/>
          <w:szCs w:val="24"/>
          <w:lang w:val="es-CO"/>
        </w:rPr>
        <w:t>, Fernando Barreto solicita a Viviana Díaz presentar el archivo Excel correspondiente al Fondo FAZNI. Durante la revisión se identifican diferencias en la estructura utilizada, por lo que se invita a participar en la reunión a los ingenieros Farid Tovar y Laura Baracaldo para definir una estructura unificada del archivo de control y los enlaces asociados.</w:t>
      </w:r>
    </w:p>
    <w:p w14:paraId="7B42C1E2" w14:textId="77777777" w:rsidR="0067483E" w:rsidRPr="0067483E" w:rsidRDefault="0067483E" w:rsidP="0067483E">
      <w:pPr>
        <w:pStyle w:val="Textoindependiente"/>
        <w:ind w:left="708"/>
        <w:rPr>
          <w:rFonts w:cs="Arial"/>
          <w:szCs w:val="24"/>
          <w:lang w:val="es-CO"/>
        </w:rPr>
      </w:pPr>
    </w:p>
    <w:p w14:paraId="2034F775" w14:textId="77777777" w:rsidR="0067483E" w:rsidRPr="0067483E" w:rsidRDefault="0067483E" w:rsidP="00E55BB3">
      <w:pPr>
        <w:pStyle w:val="Textoindependiente"/>
        <w:ind w:left="708"/>
        <w:rPr>
          <w:rFonts w:cs="Arial"/>
          <w:szCs w:val="24"/>
          <w:lang w:val="es-CO"/>
        </w:rPr>
      </w:pPr>
      <w:r w:rsidRPr="0067483E">
        <w:rPr>
          <w:rFonts w:cs="Arial"/>
          <w:szCs w:val="24"/>
          <w:lang w:val="es-CO"/>
        </w:rPr>
        <w:t>Una vez analizadas las diferentes propuestas, los ingenieros Laura Baracaldo y Farid Tovar manifiestan su conformidad con adoptar la estructura del archivo Excel utilizado para FAZNI como modelo para los Fondos FAER y PRONE.</w:t>
      </w:r>
    </w:p>
    <w:p w14:paraId="2B060465" w14:textId="77777777" w:rsidR="0067483E" w:rsidRPr="0067483E" w:rsidRDefault="0067483E" w:rsidP="00E55BB3">
      <w:pPr>
        <w:pStyle w:val="Textoindependiente"/>
        <w:ind w:left="708"/>
        <w:rPr>
          <w:rFonts w:cs="Arial"/>
          <w:szCs w:val="24"/>
          <w:lang w:val="es-CO"/>
        </w:rPr>
      </w:pPr>
    </w:p>
    <w:p w14:paraId="20E355B5" w14:textId="77777777" w:rsidR="0067483E" w:rsidRPr="0067483E" w:rsidRDefault="0067483E" w:rsidP="00E55BB3">
      <w:pPr>
        <w:pStyle w:val="Textoindependiente"/>
        <w:ind w:left="708"/>
        <w:rPr>
          <w:rFonts w:cs="Arial"/>
          <w:szCs w:val="24"/>
          <w:lang w:val="es-CO"/>
        </w:rPr>
      </w:pPr>
      <w:r w:rsidRPr="0067483E">
        <w:rPr>
          <w:rFonts w:cs="Arial"/>
          <w:szCs w:val="24"/>
          <w:lang w:val="es-CO"/>
        </w:rPr>
        <w:t>Fernando Barreto informa que los archivos Excel deberán estar finalizados a más tardar el viernes 26 de junio de 2026, con el fin de consolidar la información y elaborar el informe que será presentado a la Coordinación.</w:t>
      </w:r>
    </w:p>
    <w:p w14:paraId="4C5BD160" w14:textId="77777777" w:rsidR="0067483E" w:rsidRPr="0067483E" w:rsidRDefault="0067483E" w:rsidP="00E55BB3">
      <w:pPr>
        <w:pStyle w:val="Textoindependiente"/>
        <w:ind w:left="708"/>
        <w:rPr>
          <w:rFonts w:cs="Arial"/>
          <w:szCs w:val="24"/>
          <w:lang w:val="es-CO"/>
        </w:rPr>
      </w:pPr>
    </w:p>
    <w:p w14:paraId="797C3ACB" w14:textId="77777777" w:rsidR="0067483E" w:rsidRPr="0067483E" w:rsidRDefault="0067483E" w:rsidP="00E55BB3">
      <w:pPr>
        <w:pStyle w:val="Textoindependiente"/>
        <w:ind w:left="708"/>
        <w:rPr>
          <w:rFonts w:cs="Arial"/>
          <w:szCs w:val="24"/>
          <w:lang w:val="es-CO"/>
        </w:rPr>
      </w:pPr>
      <w:r w:rsidRPr="0067483E">
        <w:rPr>
          <w:rFonts w:cs="Arial"/>
          <w:szCs w:val="24"/>
          <w:lang w:val="es-CO"/>
        </w:rPr>
        <w:t>Durante la presentación realizada por Carolina García, se evidencia además la necesidad de generar nuevamente los enlaces compartidos, debido a que los actuales no cuentan con la configuración de acceso restringido únicamente para consulta.</w:t>
      </w:r>
    </w:p>
    <w:p w14:paraId="2DE885AB" w14:textId="77777777" w:rsidR="0067483E" w:rsidRPr="0067483E" w:rsidRDefault="0067483E" w:rsidP="00E55BB3">
      <w:pPr>
        <w:pStyle w:val="Textoindependiente"/>
        <w:ind w:left="708"/>
        <w:rPr>
          <w:rFonts w:cs="Arial"/>
          <w:szCs w:val="24"/>
          <w:lang w:val="es-CO"/>
        </w:rPr>
      </w:pPr>
    </w:p>
    <w:p w14:paraId="79E6577B" w14:textId="4C5CB7C7" w:rsidR="004C0C4B" w:rsidRPr="00DF668B" w:rsidRDefault="0067483E" w:rsidP="00E55BB3">
      <w:pPr>
        <w:pStyle w:val="Textoindependiente"/>
        <w:ind w:left="708"/>
        <w:rPr>
          <w:rFonts w:cs="Arial"/>
          <w:szCs w:val="24"/>
          <w:lang w:val="es-CO"/>
        </w:rPr>
      </w:pPr>
      <w:r w:rsidRPr="0067483E">
        <w:rPr>
          <w:rFonts w:cs="Arial"/>
          <w:szCs w:val="24"/>
          <w:lang w:val="es-CO"/>
        </w:rPr>
        <w:t>Respecto al Fondo FAER, Tatiana Reina informa que únicamente tiene pendiente la organización de una carpeta y que ya inició la elaboración del archivo Excel, siguiendo los lineamientos y parámetros acordados durante la presente reunión.</w:t>
      </w:r>
    </w:p>
    <w:p w14:paraId="4CA43F8E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54270074" w14:textId="26FCE425" w:rsidR="004C0C4B" w:rsidRPr="00DF668B" w:rsidRDefault="000E4F1A" w:rsidP="004C0C4B">
      <w:pPr>
        <w:pStyle w:val="Textoindependiente"/>
        <w:numPr>
          <w:ilvl w:val="0"/>
          <w:numId w:val="7"/>
        </w:numPr>
        <w:tabs>
          <w:tab w:val="clear" w:pos="720"/>
          <w:tab w:val="num" w:pos="284"/>
        </w:tabs>
        <w:ind w:hanging="720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 </w:t>
      </w:r>
      <w:r w:rsidR="00E62D66" w:rsidRPr="00404BBC">
        <w:rPr>
          <w:rFonts w:cs="Arial"/>
          <w:b/>
          <w:bCs/>
          <w:szCs w:val="24"/>
          <w:lang w:val="es-CO"/>
        </w:rPr>
        <w:t>Cierre:</w:t>
      </w:r>
      <w:r w:rsidR="00E62D66">
        <w:rPr>
          <w:rFonts w:cs="Arial"/>
          <w:szCs w:val="24"/>
          <w:lang w:val="es-CO"/>
        </w:rPr>
        <w:t xml:space="preserve"> </w:t>
      </w:r>
      <w:r w:rsidR="00404BBC" w:rsidRPr="00404BBC">
        <w:rPr>
          <w:rFonts w:cs="Arial"/>
          <w:szCs w:val="24"/>
          <w:lang w:val="es-CO"/>
        </w:rPr>
        <w:t>No se presentan observaciones adicionales. Se reitera el compromiso de finalizar los archivos Excel y la organización de las carpetas dentro de los plazos establecidos, con el fin de consolidar el informe que será remitido a la Coordinación. Siendo las 8:45 a. m., se da por finalizada la reunión.</w:t>
      </w:r>
    </w:p>
    <w:p w14:paraId="23CA3022" w14:textId="5B971109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1EA53FE0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7574AE0D" w14:textId="77777777" w:rsidR="00766D2A" w:rsidRPr="00DF668B" w:rsidRDefault="00766D2A" w:rsidP="004C0C4B">
      <w:pPr>
        <w:pStyle w:val="Textoindependiente"/>
        <w:rPr>
          <w:rFonts w:cs="Arial"/>
          <w:szCs w:val="24"/>
          <w:lang w:val="es-CO"/>
        </w:rPr>
      </w:pP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766D2A" w:rsidRPr="00DF668B" w14:paraId="6EC2F00B" w14:textId="77777777" w:rsidTr="00502C13">
        <w:tc>
          <w:tcPr>
            <w:tcW w:w="3131" w:type="dxa"/>
          </w:tcPr>
          <w:p w14:paraId="3EF668D3" w14:textId="77777777" w:rsidR="00766D2A" w:rsidRPr="00DF668B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COMPROMISO</w:t>
            </w:r>
          </w:p>
        </w:tc>
        <w:tc>
          <w:tcPr>
            <w:tcW w:w="3131" w:type="dxa"/>
          </w:tcPr>
          <w:p w14:paraId="0E202E83" w14:textId="77777777" w:rsidR="00766D2A" w:rsidRPr="00DF668B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RESPONSABLE</w:t>
            </w:r>
          </w:p>
        </w:tc>
        <w:tc>
          <w:tcPr>
            <w:tcW w:w="3132" w:type="dxa"/>
          </w:tcPr>
          <w:p w14:paraId="03A5127D" w14:textId="77777777" w:rsidR="00766D2A" w:rsidRPr="00DF668B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FECHA DE ENTREGA</w:t>
            </w:r>
          </w:p>
        </w:tc>
      </w:tr>
      <w:tr w:rsidR="00766D2A" w:rsidRPr="00DF668B" w14:paraId="47618F7B" w14:textId="77777777" w:rsidTr="00282FED">
        <w:trPr>
          <w:trHeight w:val="631"/>
        </w:trPr>
        <w:tc>
          <w:tcPr>
            <w:tcW w:w="3131" w:type="dxa"/>
          </w:tcPr>
          <w:p w14:paraId="477FBD66" w14:textId="5FE04505" w:rsidR="00766D2A" w:rsidRPr="00DF668B" w:rsidRDefault="00226768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Entrega del archivo Excel de PRONE y OXI</w:t>
            </w:r>
          </w:p>
        </w:tc>
        <w:tc>
          <w:tcPr>
            <w:tcW w:w="3131" w:type="dxa"/>
          </w:tcPr>
          <w:p w14:paraId="0A91BF02" w14:textId="4EEE0BE0" w:rsidR="00766D2A" w:rsidRPr="00DF668B" w:rsidRDefault="00226768" w:rsidP="00F11ABA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Carolina García</w:t>
            </w:r>
          </w:p>
        </w:tc>
        <w:tc>
          <w:tcPr>
            <w:tcW w:w="3132" w:type="dxa"/>
          </w:tcPr>
          <w:p w14:paraId="1459781C" w14:textId="68FD03F1" w:rsidR="00766D2A" w:rsidRPr="00DF668B" w:rsidRDefault="00B7529B" w:rsidP="00F11ABA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26 de junio de 2026</w:t>
            </w:r>
          </w:p>
        </w:tc>
      </w:tr>
      <w:tr w:rsidR="00766D2A" w:rsidRPr="00DF668B" w14:paraId="61C1E70A" w14:textId="77777777" w:rsidTr="00282FED">
        <w:trPr>
          <w:trHeight w:val="695"/>
        </w:trPr>
        <w:tc>
          <w:tcPr>
            <w:tcW w:w="3131" w:type="dxa"/>
          </w:tcPr>
          <w:p w14:paraId="04CA3C33" w14:textId="00BEE41E" w:rsidR="00766D2A" w:rsidRPr="00DF668B" w:rsidRDefault="00B7529B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Entrega del archivo Excel de FAER</w:t>
            </w:r>
          </w:p>
        </w:tc>
        <w:tc>
          <w:tcPr>
            <w:tcW w:w="3131" w:type="dxa"/>
          </w:tcPr>
          <w:p w14:paraId="5D743430" w14:textId="17EEC40D" w:rsidR="00766D2A" w:rsidRPr="00DF668B" w:rsidRDefault="00F11ABA" w:rsidP="00F11ABA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Tatiana Reina</w:t>
            </w:r>
          </w:p>
        </w:tc>
        <w:tc>
          <w:tcPr>
            <w:tcW w:w="3132" w:type="dxa"/>
          </w:tcPr>
          <w:p w14:paraId="4E02F01A" w14:textId="1B42C64A" w:rsidR="00766D2A" w:rsidRPr="00DF668B" w:rsidRDefault="00F11ABA" w:rsidP="00F11ABA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26 de junio de 2026</w:t>
            </w:r>
          </w:p>
        </w:tc>
      </w:tr>
    </w:tbl>
    <w:p w14:paraId="0890BA95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3352955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4E641D6D" w14:textId="71C9C7F2" w:rsidR="00A02DC7" w:rsidRPr="00DF668B" w:rsidRDefault="00A02DC7" w:rsidP="004C0C4B">
      <w:pPr>
        <w:pStyle w:val="Textoindependiente"/>
        <w:rPr>
          <w:rFonts w:cs="Arial"/>
          <w:szCs w:val="24"/>
          <w:lang w:val="es-CO"/>
        </w:rPr>
      </w:pPr>
    </w:p>
    <w:p w14:paraId="65087796" w14:textId="77777777" w:rsidR="00A02DC7" w:rsidRPr="00DF668B" w:rsidRDefault="00A02DC7" w:rsidP="004C0C4B">
      <w:pPr>
        <w:pStyle w:val="Textoindependiente"/>
        <w:rPr>
          <w:rFonts w:cs="Arial"/>
          <w:szCs w:val="24"/>
          <w:lang w:val="es-CO"/>
        </w:rPr>
      </w:pPr>
    </w:p>
    <w:p w14:paraId="51A1363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30A99022" w14:textId="287F4950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 xml:space="preserve">Anexos: </w:t>
      </w:r>
      <w:r w:rsidR="00580B02">
        <w:rPr>
          <w:rFonts w:cs="Arial"/>
          <w:sz w:val="16"/>
          <w:szCs w:val="16"/>
          <w:lang w:val="es-CO"/>
        </w:rPr>
        <w:t xml:space="preserve">Archivo Excel </w:t>
      </w:r>
      <w:r w:rsidR="00DC60BA" w:rsidRPr="00DC60BA">
        <w:rPr>
          <w:rFonts w:cs="Arial"/>
          <w:sz w:val="16"/>
          <w:szCs w:val="16"/>
          <w:lang w:val="es-CO"/>
        </w:rPr>
        <w:t>INDICE CARPETAS FAZNI_ LINKS</w:t>
      </w:r>
      <w:r w:rsidR="00DC60BA">
        <w:rPr>
          <w:rFonts w:cs="Arial"/>
          <w:sz w:val="16"/>
          <w:szCs w:val="16"/>
          <w:lang w:val="es-CO"/>
        </w:rPr>
        <w:t>.xlsx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32E92FAE" w:rsidR="004C0C4B" w:rsidRPr="00F11ABA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acta</w:t>
      </w:r>
      <w:r w:rsidR="004C0C4B" w:rsidRPr="00DF668B">
        <w:rPr>
          <w:rFonts w:cs="Arial"/>
          <w:sz w:val="16"/>
          <w:szCs w:val="16"/>
          <w:lang w:val="es-CO"/>
        </w:rPr>
        <w:t xml:space="preserve">: </w:t>
      </w:r>
      <w:r w:rsidR="00F11ABA">
        <w:rPr>
          <w:rFonts w:cs="Arial"/>
          <w:sz w:val="16"/>
          <w:szCs w:val="16"/>
          <w:lang w:val="es-CO"/>
        </w:rPr>
        <w:t>Fernando Barreto V.</w:t>
      </w:r>
    </w:p>
    <w:p w14:paraId="00C38C10" w14:textId="77777777" w:rsidR="004C0C4B" w:rsidRPr="002071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636CF423" w14:textId="77777777" w:rsidR="00832D75" w:rsidRPr="0020714B" w:rsidRDefault="00832D75" w:rsidP="00832D75">
      <w:pPr>
        <w:pStyle w:val="Textoindependiente"/>
        <w:ind w:right="618"/>
        <w:jc w:val="right"/>
        <w:rPr>
          <w:lang w:val="es-CO"/>
        </w:rPr>
      </w:pPr>
    </w:p>
    <w:p w14:paraId="51AF84F0" w14:textId="648179E3" w:rsidR="00AC2BFA" w:rsidRPr="0020714B" w:rsidRDefault="00AC2BFA" w:rsidP="00832D75"/>
    <w:sectPr w:rsidR="00AC2BFA" w:rsidRPr="0020714B" w:rsidSect="00145505">
      <w:headerReference w:type="default" r:id="rId7"/>
      <w:footerReference w:type="default" r:id="rId8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54E64" w14:textId="77777777" w:rsidR="0082391B" w:rsidRDefault="0082391B" w:rsidP="00CD6908">
      <w:pPr>
        <w:spacing w:after="0" w:line="240" w:lineRule="auto"/>
      </w:pPr>
      <w:r>
        <w:separator/>
      </w:r>
    </w:p>
  </w:endnote>
  <w:endnote w:type="continuationSeparator" w:id="0">
    <w:p w14:paraId="2E727FBD" w14:textId="77777777" w:rsidR="0082391B" w:rsidRDefault="0082391B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1FD4A" w14:textId="77777777" w:rsidR="0082391B" w:rsidRDefault="0082391B" w:rsidP="00CD6908">
      <w:pPr>
        <w:spacing w:after="0" w:line="240" w:lineRule="auto"/>
      </w:pPr>
      <w:r>
        <w:separator/>
      </w:r>
    </w:p>
  </w:footnote>
  <w:footnote w:type="continuationSeparator" w:id="0">
    <w:p w14:paraId="77228653" w14:textId="77777777" w:rsidR="0082391B" w:rsidRDefault="0082391B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vAlign w:val="center"/>
        </w:tcPr>
        <w:p w14:paraId="2CB7A845" w14:textId="46868E34" w:rsidR="00145505" w:rsidRPr="009B4676" w:rsidRDefault="00145505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FORMATO ACTA DE REUNIÓN</w:t>
          </w:r>
        </w:p>
      </w:tc>
      <w:tc>
        <w:tcPr>
          <w:tcW w:w="1142" w:type="pct"/>
          <w:gridSpan w:val="2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7"/>
  </w:num>
  <w:num w:numId="2" w16cid:durableId="1932397418">
    <w:abstractNumId w:val="2"/>
  </w:num>
  <w:num w:numId="3" w16cid:durableId="324548786">
    <w:abstractNumId w:val="6"/>
  </w:num>
  <w:num w:numId="4" w16cid:durableId="1860117423">
    <w:abstractNumId w:val="3"/>
  </w:num>
  <w:num w:numId="5" w16cid:durableId="650792844">
    <w:abstractNumId w:val="0"/>
  </w:num>
  <w:num w:numId="6" w16cid:durableId="1265073383">
    <w:abstractNumId w:val="5"/>
  </w:num>
  <w:num w:numId="7" w16cid:durableId="862859524">
    <w:abstractNumId w:val="4"/>
  </w:num>
  <w:num w:numId="8" w16cid:durableId="49565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6F9A"/>
    <w:rsid w:val="000612BF"/>
    <w:rsid w:val="000645F0"/>
    <w:rsid w:val="000821A5"/>
    <w:rsid w:val="000A2979"/>
    <w:rsid w:val="000B179D"/>
    <w:rsid w:val="000B2806"/>
    <w:rsid w:val="000B3201"/>
    <w:rsid w:val="000D3BA7"/>
    <w:rsid w:val="000E0FA8"/>
    <w:rsid w:val="000E2255"/>
    <w:rsid w:val="000E4F1A"/>
    <w:rsid w:val="000E691D"/>
    <w:rsid w:val="00106D5C"/>
    <w:rsid w:val="0012776B"/>
    <w:rsid w:val="001362EF"/>
    <w:rsid w:val="00145505"/>
    <w:rsid w:val="00153B03"/>
    <w:rsid w:val="00177BAD"/>
    <w:rsid w:val="00191B4F"/>
    <w:rsid w:val="0019248A"/>
    <w:rsid w:val="00195CDA"/>
    <w:rsid w:val="001B63DE"/>
    <w:rsid w:val="001C24D7"/>
    <w:rsid w:val="001C7CB4"/>
    <w:rsid w:val="001D6112"/>
    <w:rsid w:val="001E6A54"/>
    <w:rsid w:val="001F5C98"/>
    <w:rsid w:val="002058D2"/>
    <w:rsid w:val="0020714B"/>
    <w:rsid w:val="00226768"/>
    <w:rsid w:val="00282FED"/>
    <w:rsid w:val="00284CAB"/>
    <w:rsid w:val="002A04AE"/>
    <w:rsid w:val="002E60DB"/>
    <w:rsid w:val="002F41CF"/>
    <w:rsid w:val="00327122"/>
    <w:rsid w:val="00327659"/>
    <w:rsid w:val="0033558C"/>
    <w:rsid w:val="00350B93"/>
    <w:rsid w:val="003613B0"/>
    <w:rsid w:val="00370FD8"/>
    <w:rsid w:val="00381C87"/>
    <w:rsid w:val="0038707D"/>
    <w:rsid w:val="003A4FB5"/>
    <w:rsid w:val="003B208C"/>
    <w:rsid w:val="003C5B73"/>
    <w:rsid w:val="003E0298"/>
    <w:rsid w:val="003F0E52"/>
    <w:rsid w:val="003F5145"/>
    <w:rsid w:val="00402D56"/>
    <w:rsid w:val="00404BBC"/>
    <w:rsid w:val="00474590"/>
    <w:rsid w:val="004779E8"/>
    <w:rsid w:val="00481387"/>
    <w:rsid w:val="004A2D6D"/>
    <w:rsid w:val="004A4BFE"/>
    <w:rsid w:val="004C0C4B"/>
    <w:rsid w:val="00511C5A"/>
    <w:rsid w:val="0051729F"/>
    <w:rsid w:val="005245DC"/>
    <w:rsid w:val="0053466C"/>
    <w:rsid w:val="00535378"/>
    <w:rsid w:val="00580B02"/>
    <w:rsid w:val="005B76F4"/>
    <w:rsid w:val="00602A7F"/>
    <w:rsid w:val="00603DDF"/>
    <w:rsid w:val="006437B2"/>
    <w:rsid w:val="00643A1A"/>
    <w:rsid w:val="0067483E"/>
    <w:rsid w:val="00675B77"/>
    <w:rsid w:val="00676F37"/>
    <w:rsid w:val="00696C18"/>
    <w:rsid w:val="006A03D0"/>
    <w:rsid w:val="006A1018"/>
    <w:rsid w:val="006A3250"/>
    <w:rsid w:val="006B2472"/>
    <w:rsid w:val="006B5A0F"/>
    <w:rsid w:val="006B782B"/>
    <w:rsid w:val="006C2302"/>
    <w:rsid w:val="006C49AD"/>
    <w:rsid w:val="006D1357"/>
    <w:rsid w:val="006E4DE1"/>
    <w:rsid w:val="00700E06"/>
    <w:rsid w:val="007223E0"/>
    <w:rsid w:val="00754431"/>
    <w:rsid w:val="00766D2A"/>
    <w:rsid w:val="0077490D"/>
    <w:rsid w:val="00775D14"/>
    <w:rsid w:val="00777D24"/>
    <w:rsid w:val="007A459B"/>
    <w:rsid w:val="007B3153"/>
    <w:rsid w:val="007C0E06"/>
    <w:rsid w:val="007C3EC3"/>
    <w:rsid w:val="007C4A9B"/>
    <w:rsid w:val="007C7D8F"/>
    <w:rsid w:val="007D1731"/>
    <w:rsid w:val="007D4FE6"/>
    <w:rsid w:val="007E4CE2"/>
    <w:rsid w:val="007E52E9"/>
    <w:rsid w:val="0082391B"/>
    <w:rsid w:val="00832D75"/>
    <w:rsid w:val="00833F9B"/>
    <w:rsid w:val="008436A9"/>
    <w:rsid w:val="008531F5"/>
    <w:rsid w:val="008712F2"/>
    <w:rsid w:val="008718D3"/>
    <w:rsid w:val="0088265C"/>
    <w:rsid w:val="008B0678"/>
    <w:rsid w:val="008C08F4"/>
    <w:rsid w:val="008C2024"/>
    <w:rsid w:val="008C5F6D"/>
    <w:rsid w:val="008D5DA6"/>
    <w:rsid w:val="00904CE6"/>
    <w:rsid w:val="00936D34"/>
    <w:rsid w:val="009377AC"/>
    <w:rsid w:val="00965F03"/>
    <w:rsid w:val="00966328"/>
    <w:rsid w:val="00976FF0"/>
    <w:rsid w:val="00982053"/>
    <w:rsid w:val="009A6BF3"/>
    <w:rsid w:val="009B4676"/>
    <w:rsid w:val="009D561B"/>
    <w:rsid w:val="009E29B5"/>
    <w:rsid w:val="00A02DC7"/>
    <w:rsid w:val="00A46305"/>
    <w:rsid w:val="00A514EA"/>
    <w:rsid w:val="00A5395F"/>
    <w:rsid w:val="00A70464"/>
    <w:rsid w:val="00AC2BFA"/>
    <w:rsid w:val="00AD47D8"/>
    <w:rsid w:val="00AD5DE8"/>
    <w:rsid w:val="00AD63CB"/>
    <w:rsid w:val="00AF2E2F"/>
    <w:rsid w:val="00B03366"/>
    <w:rsid w:val="00B23F1F"/>
    <w:rsid w:val="00B25FAD"/>
    <w:rsid w:val="00B26843"/>
    <w:rsid w:val="00B33CF7"/>
    <w:rsid w:val="00B33FC1"/>
    <w:rsid w:val="00B4084A"/>
    <w:rsid w:val="00B52C80"/>
    <w:rsid w:val="00B55C89"/>
    <w:rsid w:val="00B71F64"/>
    <w:rsid w:val="00B72164"/>
    <w:rsid w:val="00B7529B"/>
    <w:rsid w:val="00B93FA8"/>
    <w:rsid w:val="00BD589E"/>
    <w:rsid w:val="00BF0F07"/>
    <w:rsid w:val="00C1555F"/>
    <w:rsid w:val="00C15C80"/>
    <w:rsid w:val="00C243CC"/>
    <w:rsid w:val="00C33FA8"/>
    <w:rsid w:val="00C5639D"/>
    <w:rsid w:val="00C70D2D"/>
    <w:rsid w:val="00C810A6"/>
    <w:rsid w:val="00CD6908"/>
    <w:rsid w:val="00CF5FC4"/>
    <w:rsid w:val="00D143CB"/>
    <w:rsid w:val="00D348E2"/>
    <w:rsid w:val="00D460AB"/>
    <w:rsid w:val="00D62C16"/>
    <w:rsid w:val="00D6462A"/>
    <w:rsid w:val="00D835E0"/>
    <w:rsid w:val="00DB6877"/>
    <w:rsid w:val="00DC60BA"/>
    <w:rsid w:val="00DE79F7"/>
    <w:rsid w:val="00DF668B"/>
    <w:rsid w:val="00DF7DF9"/>
    <w:rsid w:val="00E071DB"/>
    <w:rsid w:val="00E073C1"/>
    <w:rsid w:val="00E2385F"/>
    <w:rsid w:val="00E344BB"/>
    <w:rsid w:val="00E37458"/>
    <w:rsid w:val="00E4317A"/>
    <w:rsid w:val="00E5260C"/>
    <w:rsid w:val="00E55BB3"/>
    <w:rsid w:val="00E57739"/>
    <w:rsid w:val="00E62D66"/>
    <w:rsid w:val="00E77AD1"/>
    <w:rsid w:val="00E856A5"/>
    <w:rsid w:val="00E93203"/>
    <w:rsid w:val="00EA0A4F"/>
    <w:rsid w:val="00EA4B6C"/>
    <w:rsid w:val="00EB74C8"/>
    <w:rsid w:val="00ED0ACD"/>
    <w:rsid w:val="00ED69DA"/>
    <w:rsid w:val="00ED7116"/>
    <w:rsid w:val="00EE4C13"/>
    <w:rsid w:val="00EF478F"/>
    <w:rsid w:val="00F01441"/>
    <w:rsid w:val="00F11ABA"/>
    <w:rsid w:val="00F15BFE"/>
    <w:rsid w:val="00F43728"/>
    <w:rsid w:val="00F55996"/>
    <w:rsid w:val="00F604EC"/>
    <w:rsid w:val="00F806E2"/>
    <w:rsid w:val="00F87B51"/>
    <w:rsid w:val="00FC1414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15BE2957-DD1B-4CA9-BDD3-A7611A6C1984}"/>
</file>

<file path=customXml/itemProps2.xml><?xml version="1.0" encoding="utf-8"?>
<ds:datastoreItem xmlns:ds="http://schemas.openxmlformats.org/officeDocument/2006/customXml" ds:itemID="{40D380CD-EC97-4AD2-97C6-C33434251ED1}"/>
</file>

<file path=customXml/itemProps3.xml><?xml version="1.0" encoding="utf-8"?>
<ds:datastoreItem xmlns:ds="http://schemas.openxmlformats.org/officeDocument/2006/customXml" ds:itemID="{8FE56EF9-A582-4E93-BD90-19FAFE9EF8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519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Fernando Barreto</cp:lastModifiedBy>
  <cp:revision>63</cp:revision>
  <cp:lastPrinted>2017-10-09T19:22:00Z</cp:lastPrinted>
  <dcterms:created xsi:type="dcterms:W3CDTF">2023-02-10T17:02:00Z</dcterms:created>
  <dcterms:modified xsi:type="dcterms:W3CDTF">2026-06-24T15:29:00Z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